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B5741">
      <w:pPr>
        <w:rPr>
          <w:rFonts w:hint="eastAsia"/>
        </w:rPr>
      </w:pPr>
      <w:bookmarkStart w:id="15" w:name="_GoBack"/>
      <w:bookmarkEnd w:id="15"/>
    </w:p>
    <w:p w14:paraId="2E5EEC2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640" w:lineRule="exact"/>
        <w:jc w:val="center"/>
        <w:textAlignment w:val="auto"/>
        <w:rPr>
          <w:rFonts w:hint="eastAsia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第二部分   </w:t>
      </w:r>
      <w:r>
        <w:rPr>
          <w:rFonts w:hint="eastAsia"/>
          <w:color w:val="auto"/>
          <w:sz w:val="44"/>
          <w:szCs w:val="44"/>
          <w:lang w:val="en-US" w:eastAsia="zh-CN"/>
        </w:rPr>
        <w:t>响应文件格式</w:t>
      </w:r>
    </w:p>
    <w:p w14:paraId="68EB1143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right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响应文件密封袋格式</w:t>
      </w:r>
    </w:p>
    <w:tbl>
      <w:tblPr>
        <w:tblStyle w:val="1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 w14:paraId="66BC0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3" w:hRule="atLeast"/>
        </w:trPr>
        <w:tc>
          <w:tcPr>
            <w:tcW w:w="8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0C2D9F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none"/>
              </w:rPr>
            </w:pPr>
          </w:p>
          <w:p w14:paraId="379D5811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none"/>
              </w:rPr>
              <w:t>项目名称：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             </w:t>
            </w:r>
          </w:p>
          <w:p w14:paraId="2DA7AA14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395A5C83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 w:firstLine="2660" w:firstLineChars="95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7D15831A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2660" w:firstLineChars="95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EBD7D41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84"/>
                <w:szCs w:val="84"/>
              </w:rPr>
            </w:pPr>
          </w:p>
          <w:p w14:paraId="5A9345A2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84"/>
                <w:szCs w:val="84"/>
              </w:rPr>
              <w:t>响应文件</w:t>
            </w:r>
          </w:p>
          <w:p w14:paraId="23AA90E9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16BFEB60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  <w:p w14:paraId="58A14B0B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296114FC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5A569FB0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>（供应商名称）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（盖单位章）</w:t>
            </w:r>
          </w:p>
          <w:p w14:paraId="770A86CB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5847211F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E68A500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日期：XXX年XXX月XXX日</w:t>
            </w:r>
          </w:p>
          <w:p w14:paraId="3BF2689A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  <w:p w14:paraId="7E2CBD60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</w:tr>
    </w:tbl>
    <w:p w14:paraId="175F3CE3">
      <w:pPr>
        <w:numPr>
          <w:ilvl w:val="0"/>
          <w:numId w:val="0"/>
        </w:numPr>
        <w:rPr>
          <w:rFonts w:hint="default"/>
          <w:color w:val="auto"/>
          <w:lang w:val="en-US" w:eastAsia="zh-CN"/>
        </w:rPr>
      </w:pPr>
    </w:p>
    <w:p w14:paraId="525FB7C5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响应文件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封面</w:t>
      </w:r>
    </w:p>
    <w:p w14:paraId="23394FA0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4F35D7BE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21EC00BF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 w14:paraId="64B07DC8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 w14:paraId="241AE20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sz w:val="84"/>
          <w:szCs w:val="84"/>
        </w:rPr>
      </w:pPr>
      <w:r>
        <w:rPr>
          <w:rFonts w:hint="eastAsia" w:ascii="仿宋" w:hAnsi="仿宋" w:eastAsia="仿宋" w:cs="仿宋"/>
          <w:color w:val="auto"/>
          <w:sz w:val="84"/>
          <w:szCs w:val="84"/>
        </w:rPr>
        <w:t>响应文件</w:t>
      </w:r>
    </w:p>
    <w:p w14:paraId="4C453B6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6E319C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5E3F155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项目名称：________________</w:t>
      </w:r>
    </w:p>
    <w:p w14:paraId="70FEF748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1C9254B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5CE12219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047C103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DF24D91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供应商名称：（盖单位章）</w:t>
      </w:r>
    </w:p>
    <w:p w14:paraId="13BC5D71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F1834A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日期：XXX年XXX月XXX日</w:t>
      </w:r>
    </w:p>
    <w:p w14:paraId="0D3BF429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5B41CBB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4819A928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4762E18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0D57DB41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08FAF69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721" w:afterLines="200" w:line="640" w:lineRule="exact"/>
        <w:jc w:val="center"/>
        <w:textAlignment w:val="auto"/>
        <w:rPr>
          <w:b/>
          <w:bCs/>
          <w:color w:val="auto"/>
          <w:spacing w:val="-2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auto"/>
          <w:spacing w:val="8"/>
          <w:sz w:val="28"/>
          <w:szCs w:val="28"/>
        </w:rPr>
        <w:br w:type="page"/>
      </w:r>
    </w:p>
    <w:p w14:paraId="3D77F49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center"/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</w:pPr>
      <w:r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  <w:t>目</w:t>
      </w:r>
      <w:r>
        <w:rPr>
          <w:rFonts w:hint="eastAsia" w:ascii="仿宋" w:hAnsi="仿宋" w:eastAsia="仿宋" w:cs="仿宋"/>
          <w:color w:val="auto"/>
          <w:sz w:val="40"/>
          <w:szCs w:val="4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  <w:t>录</w:t>
      </w:r>
    </w:p>
    <w:p w14:paraId="45A206E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57C563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响应函</w:t>
      </w:r>
    </w:p>
    <w:p w14:paraId="2765A7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授权书</w:t>
      </w:r>
    </w:p>
    <w:p w14:paraId="31A44C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供应商基本情况表</w:t>
      </w:r>
    </w:p>
    <w:p w14:paraId="4575D461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  <w:t>供应商承诺及声明函</w:t>
      </w:r>
    </w:p>
    <w:p w14:paraId="75B9B673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供应商成交承诺函</w:t>
      </w:r>
    </w:p>
    <w:p w14:paraId="46B70A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六、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服务方案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及报价</w:t>
      </w:r>
    </w:p>
    <w:p w14:paraId="52A463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七、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资格性资料和特殊条件证明材料及其他材料</w:t>
      </w:r>
    </w:p>
    <w:p w14:paraId="6FAF61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八、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供应商征信查询记录</w:t>
      </w:r>
    </w:p>
    <w:p w14:paraId="04A4066E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1F60C4F">
      <w:pPr>
        <w:bidi w:val="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Toc6950"/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br w:type="page"/>
      </w:r>
      <w:bookmarkEnd w:id="0"/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一、响应函</w:t>
      </w:r>
    </w:p>
    <w:p w14:paraId="6143D220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2F55AD04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0785DF0D">
      <w:pPr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我方全面研究了“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”项目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文件，决定参加贵单位组织的本项目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活动。我方授权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（姓名、职务）代表我方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谈判申请人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的名称）全权处理本项目有关事宜。</w:t>
      </w:r>
    </w:p>
    <w:p w14:paraId="7A462743">
      <w:pPr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我方自愿按照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文件规定的各项要求向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人提供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项目所需服务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。</w:t>
      </w:r>
    </w:p>
    <w:p w14:paraId="6B0EDCE5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2.我方为本项目提交的响应文件1份。</w:t>
      </w:r>
    </w:p>
    <w:p w14:paraId="7431ECCD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3.我方承诺，递交的响应文件有效期为递交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响应文件截止之日起90日。</w:t>
      </w:r>
    </w:p>
    <w:p w14:paraId="2331360A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4.我方愿意提供贵单位可能另外要求的，与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有关的文件资料，并保证我方已提供和将要提供的文件资料是真实、准确的。</w:t>
      </w:r>
    </w:p>
    <w:p w14:paraId="79A268E2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5.响应文件中提供的任何资料和技术、服务、商务等响应承诺情况都是真实的、有效的、合法的。</w:t>
      </w:r>
    </w:p>
    <w:p w14:paraId="508AC733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6、我方如成交，承诺将按照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文件规定的付款方式、履约时间、地点、技术要求、商务要求等内容严格履约，如不按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文件要求履约，自愿承担全部责任。</w:t>
      </w:r>
    </w:p>
    <w:p w14:paraId="3DE31324">
      <w:pPr>
        <w:pStyle w:val="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/>
          <w:color w:val="auto"/>
          <w:sz w:val="28"/>
          <w:szCs w:val="28"/>
        </w:rPr>
      </w:pPr>
    </w:p>
    <w:p w14:paraId="1B778258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供应商名称：XXX（盖单位公章）</w:t>
      </w:r>
    </w:p>
    <w:p w14:paraId="2DF13711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企业法人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（签字或盖章）：XXX</w:t>
      </w:r>
    </w:p>
    <w:p w14:paraId="4ABE7285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3104E75E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授权代表签字：XXX</w:t>
      </w:r>
    </w:p>
    <w:p w14:paraId="3C77F7C8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1D69EF9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日期：XXX年XXX月XXX日</w:t>
      </w:r>
    </w:p>
    <w:p w14:paraId="2D883AA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bookmarkStart w:id="1" w:name="_Toc18585"/>
      <w:bookmarkStart w:id="2" w:name="_Toc391993572"/>
      <w:bookmarkStart w:id="3" w:name="_Toc21621"/>
      <w:bookmarkStart w:id="4" w:name="_Toc14445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二、授权书</w:t>
      </w:r>
    </w:p>
    <w:p w14:paraId="66A18B96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883" w:firstLineChars="200"/>
        <w:jc w:val="center"/>
        <w:rPr>
          <w:rFonts w:hint="eastAsia" w:ascii="仿宋" w:hAnsi="仿宋" w:eastAsia="仿宋" w:cs="仿宋"/>
          <w:b/>
          <w:color w:val="auto"/>
          <w:sz w:val="44"/>
          <w:highlight w:val="none"/>
        </w:rPr>
      </w:pPr>
    </w:p>
    <w:p w14:paraId="07BFCC2C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6DA4F49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本授权声明：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（单位名称）,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（法定代表人姓名、职务）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（被授权人姓名、职务）为我方参加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（项目）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的合法代表，以我方名义全权处理该项目有关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、报价、签订合同以及执行合同等一切事宜。</w:t>
      </w:r>
    </w:p>
    <w:p w14:paraId="112EC0F0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059AEC6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特此声明。</w:t>
      </w:r>
    </w:p>
    <w:p w14:paraId="0C4732E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5010E2A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4DC74AC2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供应商名称：XXX（盖单位公章）</w:t>
      </w:r>
    </w:p>
    <w:p w14:paraId="44E1596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法定代表人（签字或盖章）：XXX</w:t>
      </w:r>
    </w:p>
    <w:p w14:paraId="56B3A1EB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2983AEC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授权代表签字：XXX</w:t>
      </w:r>
    </w:p>
    <w:p w14:paraId="0B67570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15B360D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日期：XXX年XXX月XXX日</w:t>
      </w:r>
    </w:p>
    <w:p w14:paraId="743E60B5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652E0EA2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0D832CB0">
      <w:pPr>
        <w:pageBreakBefore w:val="0"/>
        <w:shd w:val="clear" w:color="auto" w:fill="auto"/>
        <w:tabs>
          <w:tab w:val="left" w:pos="6300"/>
        </w:tabs>
        <w:kinsoku/>
        <w:overflowPunct/>
        <w:topLinePunct w:val="0"/>
        <w:bidi w:val="0"/>
        <w:snapToGrid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（附：1.法定代表人不亲自参加谈判而授权委托人参加投标的适用本委托书。2.非法人被授权参加的，还须提供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身份证复印件、被授权人身份证正反两面复印件，以上复印件和原件均需加盖公章（鲜章）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</w:t>
      </w:r>
    </w:p>
    <w:p w14:paraId="56E37A88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rPr>
          <w:rFonts w:hint="eastAsia" w:ascii="仿宋" w:hAnsi="仿宋" w:eastAsia="仿宋" w:cs="仿宋"/>
          <w:color w:val="auto"/>
          <w:szCs w:val="22"/>
          <w:highlight w:val="none"/>
        </w:rPr>
      </w:pPr>
      <w:bookmarkStart w:id="5" w:name="_Toc4923"/>
      <w:bookmarkStart w:id="6" w:name="_Toc5523"/>
      <w:bookmarkStart w:id="7" w:name="_Toc449429546"/>
      <w:bookmarkStart w:id="8" w:name="_Toc20587"/>
      <w:bookmarkStart w:id="9" w:name="_Toc17812"/>
      <w:bookmarkStart w:id="10" w:name="_Toc10547"/>
      <w:bookmarkStart w:id="11" w:name="_Toc5193_WPSOffice_Level1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、</w:t>
      </w:r>
      <w:bookmarkEnd w:id="5"/>
      <w:bookmarkEnd w:id="6"/>
      <w:bookmarkEnd w:id="7"/>
      <w:bookmarkEnd w:id="8"/>
      <w:bookmarkEnd w:id="9"/>
      <w:bookmarkEnd w:id="10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供应商基本情况表</w:t>
      </w:r>
      <w:bookmarkEnd w:id="11"/>
    </w:p>
    <w:tbl>
      <w:tblPr>
        <w:tblStyle w:val="15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746"/>
        <w:gridCol w:w="2157"/>
        <w:gridCol w:w="2157"/>
        <w:gridCol w:w="2159"/>
      </w:tblGrid>
      <w:tr w14:paraId="48AC1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850" w:hRule="atLeast"/>
          <w:jc w:val="center"/>
        </w:trPr>
        <w:tc>
          <w:tcPr>
            <w:tcW w:w="2746" w:type="dxa"/>
            <w:vAlign w:val="center"/>
          </w:tcPr>
          <w:p w14:paraId="36A6FEFC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供应商名称</w:t>
            </w:r>
          </w:p>
        </w:tc>
        <w:tc>
          <w:tcPr>
            <w:tcW w:w="6473" w:type="dxa"/>
            <w:gridSpan w:val="3"/>
            <w:vAlign w:val="center"/>
          </w:tcPr>
          <w:p w14:paraId="1EA6DC6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3D78F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46" w:hRule="atLeast"/>
          <w:jc w:val="center"/>
        </w:trPr>
        <w:tc>
          <w:tcPr>
            <w:tcW w:w="2746" w:type="dxa"/>
            <w:vAlign w:val="center"/>
          </w:tcPr>
          <w:p w14:paraId="786802E3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统一社会信用代码</w:t>
            </w:r>
          </w:p>
        </w:tc>
        <w:tc>
          <w:tcPr>
            <w:tcW w:w="6473" w:type="dxa"/>
            <w:gridSpan w:val="3"/>
            <w:vAlign w:val="center"/>
          </w:tcPr>
          <w:p w14:paraId="0C87B1A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60E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60" w:hRule="atLeast"/>
          <w:jc w:val="center"/>
        </w:trPr>
        <w:tc>
          <w:tcPr>
            <w:tcW w:w="2746" w:type="dxa"/>
            <w:vAlign w:val="center"/>
          </w:tcPr>
          <w:p w14:paraId="4CA15F39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注册地址</w:t>
            </w:r>
          </w:p>
        </w:tc>
        <w:tc>
          <w:tcPr>
            <w:tcW w:w="6473" w:type="dxa"/>
            <w:gridSpan w:val="3"/>
            <w:vAlign w:val="center"/>
          </w:tcPr>
          <w:p w14:paraId="50B15621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6A00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75" w:hRule="atLeast"/>
          <w:jc w:val="center"/>
        </w:trPr>
        <w:tc>
          <w:tcPr>
            <w:tcW w:w="2746" w:type="dxa"/>
            <w:vAlign w:val="center"/>
          </w:tcPr>
          <w:p w14:paraId="4BEBFFAE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实际经营地址</w:t>
            </w:r>
          </w:p>
        </w:tc>
        <w:tc>
          <w:tcPr>
            <w:tcW w:w="6473" w:type="dxa"/>
            <w:gridSpan w:val="3"/>
            <w:vAlign w:val="center"/>
          </w:tcPr>
          <w:p w14:paraId="75E74F65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0B488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912" w:hRule="atLeast"/>
          <w:jc w:val="center"/>
        </w:trPr>
        <w:tc>
          <w:tcPr>
            <w:tcW w:w="2746" w:type="dxa"/>
            <w:vAlign w:val="center"/>
          </w:tcPr>
          <w:p w14:paraId="706FD533">
            <w:pPr>
              <w:pStyle w:val="23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律所负责人</w:t>
            </w:r>
          </w:p>
        </w:tc>
        <w:tc>
          <w:tcPr>
            <w:tcW w:w="2157" w:type="dxa"/>
            <w:vAlign w:val="center"/>
          </w:tcPr>
          <w:p w14:paraId="5C2805A5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157" w:type="dxa"/>
            <w:vAlign w:val="center"/>
          </w:tcPr>
          <w:p w14:paraId="7EEE6608">
            <w:pPr>
              <w:pStyle w:val="23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2159" w:type="dxa"/>
            <w:vAlign w:val="center"/>
          </w:tcPr>
          <w:p w14:paraId="71CC9072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0B0A5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888" w:hRule="atLeast"/>
          <w:jc w:val="center"/>
        </w:trPr>
        <w:tc>
          <w:tcPr>
            <w:tcW w:w="2746" w:type="dxa"/>
            <w:vAlign w:val="center"/>
          </w:tcPr>
          <w:p w14:paraId="7DCA7E02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项目负责人</w:t>
            </w:r>
          </w:p>
        </w:tc>
        <w:tc>
          <w:tcPr>
            <w:tcW w:w="2157" w:type="dxa"/>
            <w:vAlign w:val="center"/>
          </w:tcPr>
          <w:p w14:paraId="749B019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157" w:type="dxa"/>
            <w:vAlign w:val="center"/>
          </w:tcPr>
          <w:p w14:paraId="19161B2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2159" w:type="dxa"/>
            <w:vAlign w:val="center"/>
          </w:tcPr>
          <w:p w14:paraId="5AFA92F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7162E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1201" w:hRule="atLeast"/>
          <w:jc w:val="center"/>
        </w:trPr>
        <w:tc>
          <w:tcPr>
            <w:tcW w:w="2746" w:type="dxa"/>
            <w:vAlign w:val="center"/>
          </w:tcPr>
          <w:p w14:paraId="7A659769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企业规模</w:t>
            </w:r>
          </w:p>
        </w:tc>
        <w:tc>
          <w:tcPr>
            <w:tcW w:w="6473" w:type="dxa"/>
            <w:gridSpan w:val="3"/>
            <w:vAlign w:val="center"/>
          </w:tcPr>
          <w:p w14:paraId="4C62F83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大型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中型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小型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微型</w:t>
            </w:r>
          </w:p>
          <w:p w14:paraId="44DED3B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（依据《中小企业划型标准规定》填写）</w:t>
            </w:r>
          </w:p>
        </w:tc>
      </w:tr>
      <w:tr w14:paraId="5F992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2212" w:hRule="atLeast"/>
          <w:jc w:val="center"/>
        </w:trPr>
        <w:tc>
          <w:tcPr>
            <w:tcW w:w="2746" w:type="dxa"/>
            <w:vAlign w:val="center"/>
          </w:tcPr>
          <w:p w14:paraId="74DC37D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主营业务范围</w:t>
            </w:r>
          </w:p>
        </w:tc>
        <w:tc>
          <w:tcPr>
            <w:tcW w:w="6473" w:type="dxa"/>
            <w:gridSpan w:val="3"/>
            <w:vAlign w:val="center"/>
          </w:tcPr>
          <w:p w14:paraId="69938CB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</w:tbl>
    <w:p w14:paraId="72CD95DD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793D9ED9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供应商名称：XXX（盖单位公章）</w:t>
      </w:r>
    </w:p>
    <w:p w14:paraId="2B83D78D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法定代表人或授权代表（签字或盖章）：XXX</w:t>
      </w:r>
    </w:p>
    <w:p w14:paraId="48BF6D91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日期：XXX年XXX月XXX日</w:t>
      </w:r>
    </w:p>
    <w:p w14:paraId="00A617C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/>
        <w:rPr>
          <w:rFonts w:hint="eastAsia" w:ascii="仿宋" w:hAnsi="仿宋" w:eastAsia="仿宋" w:cs="仿宋"/>
          <w:b/>
          <w:color w:val="auto"/>
          <w:sz w:val="30"/>
          <w:szCs w:val="30"/>
          <w:highlight w:val="none"/>
        </w:rPr>
        <w:sectPr>
          <w:footerReference r:id="rId5" w:type="default"/>
          <w:pgSz w:w="11906" w:h="16838"/>
          <w:pgMar w:top="2098" w:right="1474" w:bottom="1928" w:left="1587" w:header="851" w:footer="992" w:gutter="0"/>
          <w:pgNumType w:start="1"/>
          <w:cols w:space="720" w:num="1"/>
          <w:docGrid w:type="lines" w:linePitch="312" w:charSpace="0"/>
        </w:sectPr>
      </w:pPr>
    </w:p>
    <w:bookmarkEnd w:id="1"/>
    <w:bookmarkEnd w:id="2"/>
    <w:bookmarkEnd w:id="3"/>
    <w:bookmarkEnd w:id="4"/>
    <w:p w14:paraId="0EEAA603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bookmarkStart w:id="12" w:name="_Toc30469"/>
      <w:bookmarkStart w:id="13" w:name="_Toc2615"/>
      <w:bookmarkStart w:id="14" w:name="_Toc16959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、供应商承诺及声明函</w:t>
      </w:r>
    </w:p>
    <w:p w14:paraId="7E4937E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/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</w:pPr>
    </w:p>
    <w:p w14:paraId="6F4C7AE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1CC4C30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我公司作为本次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项目的供应商，根据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文件要求，现郑重承诺如下：</w:t>
      </w:r>
    </w:p>
    <w:p w14:paraId="7428C6C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一、具备本项目规定的资格条件：</w:t>
      </w:r>
    </w:p>
    <w:p w14:paraId="3BAE3CA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（一）具有独立承担民事责任的能力；</w:t>
      </w:r>
    </w:p>
    <w:p w14:paraId="194C220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（二）具有良好的商业信誉和健全的财务会计制度；</w:t>
      </w:r>
    </w:p>
    <w:p w14:paraId="0DA7FF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（三）具有履行合同所必需的设备和专业技术能力；</w:t>
      </w:r>
    </w:p>
    <w:p w14:paraId="6A5ECA4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（四）有依法缴纳税收和社会保障资金的良好记录；</w:t>
      </w:r>
    </w:p>
    <w:p w14:paraId="5D3CEED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（五）参加采购活动前三年内，在经营活动中没有重大违法记录；</w:t>
      </w:r>
    </w:p>
    <w:p w14:paraId="6368D28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（六）法律、行政法规规定的其他条件；</w:t>
      </w:r>
    </w:p>
    <w:p w14:paraId="219272D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（七）根据采购项目提出的特殊条件。</w:t>
      </w:r>
    </w:p>
    <w:p w14:paraId="7316D8D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二、完全接受和满足本项目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文件中规定的实质性要求，如对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文件有异议，已经在递交响应文件截止时间届满前依法进行维权，不存在对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文件有异议的同时又参加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以求侥幸成交或者为实现其他非法目的的行为。</w:t>
      </w:r>
    </w:p>
    <w:p w14:paraId="7B7B2B1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三、在参加本次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活动中，不存在与单位负责人为同一人或者存在直接控股、管理关系的其他供应商参与同一合同项下的采购活动的行为。</w:t>
      </w:r>
    </w:p>
    <w:p w14:paraId="5999251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四、在参加本次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活动中，不存在和其他供应商在同一合同项下的采购项目中，同时委托同一个自然人、同一家庭的人员、同一单位的人员作为代理人的行为。</w:t>
      </w:r>
    </w:p>
    <w:p w14:paraId="2BA669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五、如果有被记入诚信档案的失信行为（参照《四川省采购当事人诚信管理办法》的规定），将在响应文件中全面如实反映。</w:t>
      </w:r>
    </w:p>
    <w:p w14:paraId="0474E86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六、响应文件中我方能够提供的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法律服务范畴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响应承诺情况都是真实的、有效的、合法的。</w:t>
      </w:r>
    </w:p>
    <w:p w14:paraId="0CA5E7D3">
      <w:pPr>
        <w:pStyle w:val="2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七、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其他承诺：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 xml:space="preserve"> 。</w:t>
      </w:r>
    </w:p>
    <w:p w14:paraId="02C784A8">
      <w:pPr>
        <w:pStyle w:val="2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本公司对上述承诺的内容事项真实性负责。如经查实上述承诺的内容事项存在虚假，我公司愿意接受以提供虚假材料谋取成交的法律责任。</w:t>
      </w:r>
    </w:p>
    <w:p w14:paraId="0096B8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7D50B9B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法定代表人签字或者加盖个人私章：XXXX</w:t>
      </w:r>
    </w:p>
    <w:p w14:paraId="427852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授权代表签字：XXXX</w:t>
      </w:r>
    </w:p>
    <w:p w14:paraId="32B65E4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供应商名称：XXXX（盖公章）</w:t>
      </w:r>
    </w:p>
    <w:p w14:paraId="14D0F27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日期：XXX年XXX月XXX日</w:t>
      </w:r>
    </w:p>
    <w:p w14:paraId="429E1769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firstLine="643" w:firstLineChars="200"/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供应商成交承诺函</w:t>
      </w:r>
    </w:p>
    <w:p w14:paraId="69B44FC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</w:p>
    <w:p w14:paraId="059C11A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：</w:t>
      </w:r>
    </w:p>
    <w:p w14:paraId="5E46B9F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我公司承诺本次项目的报价都是经过审慎考虑，结合当时环境下的考量作出的，若经过谈判的方式评选出我司作为成交供应商，我司将本着认真负责的态度完成本次项目。同时，我司承诺除不可抗力原因（自然灾害、政府相关部门强制停止等）外，不得随意放弃成交资格，否则自此项目结果公告日起一年内不得参与贵公司的任何采购项目。</w:t>
      </w:r>
    </w:p>
    <w:p w14:paraId="2ABE7BF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5D64984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6FE2ED3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FCC77B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045F11B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法定代表人签字或者加盖个人私章：XXXX</w:t>
      </w:r>
    </w:p>
    <w:p w14:paraId="6D9B5FA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授权代表签字：XXXX</w:t>
      </w:r>
    </w:p>
    <w:p w14:paraId="4C363B1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供应商名称：XXXX（盖公章）</w:t>
      </w:r>
    </w:p>
    <w:p w14:paraId="104EEB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white"/>
        </w:rPr>
        <w:sectPr>
          <w:pgSz w:w="11906" w:h="16838"/>
          <w:pgMar w:top="2098" w:right="1474" w:bottom="1928" w:left="158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日期：XXX年XXX月XXX日</w:t>
      </w:r>
    </w:p>
    <w:p w14:paraId="275C05CE">
      <w:pPr>
        <w:pageBreakBefore w:val="0"/>
        <w:numPr>
          <w:ilvl w:val="0"/>
          <w:numId w:val="2"/>
        </w:numPr>
        <w:shd w:val="clear" w:color="auto" w:fill="auto"/>
        <w:kinsoku/>
        <w:overflowPunct/>
        <w:topLinePunct w:val="0"/>
        <w:bidi w:val="0"/>
        <w:spacing w:line="500" w:lineRule="exact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施工</w:t>
      </w:r>
      <w:r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</w:rPr>
        <w:t>方案</w:t>
      </w:r>
      <w:r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  <w:lang w:val="en-US" w:eastAsia="zh-CN"/>
        </w:rPr>
        <w:t>及报价</w:t>
      </w:r>
    </w:p>
    <w:tbl>
      <w:tblPr>
        <w:tblStyle w:val="15"/>
        <w:tblW w:w="88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462"/>
        <w:gridCol w:w="1161"/>
        <w:gridCol w:w="972"/>
        <w:gridCol w:w="1278"/>
        <w:gridCol w:w="926"/>
        <w:gridCol w:w="978"/>
        <w:gridCol w:w="1146"/>
      </w:tblGrid>
      <w:tr w14:paraId="74AF9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89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2C247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预 算 清 单</w:t>
            </w:r>
          </w:p>
        </w:tc>
      </w:tr>
      <w:tr w14:paraId="30704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5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E3888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地址：西南低空科教文旅融合基地（东坡馆、彭山馆）</w:t>
            </w:r>
          </w:p>
        </w:tc>
        <w:tc>
          <w:tcPr>
            <w:tcW w:w="41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8BCA70">
            <w:pPr>
              <w:snapToGrid w:val="0"/>
              <w:jc w:val="left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EF43B6">
            <w:pPr>
              <w:snapToGrid w:val="0"/>
              <w:jc w:val="left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158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C1FFA47">
            <w:pPr>
              <w:snapToGrid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405C21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曲面屏基层</w:t>
            </w:r>
          </w:p>
        </w:tc>
      </w:tr>
      <w:tr w14:paraId="4CD0F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510D4B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6DD47B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1920F1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0E765A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C57325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E9D206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83865A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B137F5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施工说明</w:t>
            </w:r>
          </w:p>
        </w:tc>
      </w:tr>
      <w:tr w14:paraId="4C99E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BFFF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5ED66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钢结构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5111A2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072A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1133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11B281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069CFE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D884CE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9A1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19AB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21DA2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欧松板基层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B0855B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3562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F4B8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9EBAAE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8C65A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36AC9E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EFB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59BA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6A144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石膏饰面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31194EED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9B25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7BF1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164.30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EB17B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D2FE0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A00F74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29B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0733C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8A657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5123F1E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24A5B2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3A498C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BF69A7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B2E4AD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723671">
            <w:pPr>
              <w:snapToGrid w:val="0"/>
              <w:jc w:val="left"/>
              <w:rPr>
                <w:rFonts w:hint="eastAsia" w:ascii="Microsoft Sans Serif" w:hAnsi="Microsoft Sans Serif" w:eastAsia="Microsoft Sans Serif" w:cs="Microsoft Sans Serif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B1F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D60EF4C">
            <w:pPr>
              <w:snapToGrid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A25670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形象墙+荣誉墙基层</w:t>
            </w:r>
          </w:p>
        </w:tc>
      </w:tr>
      <w:tr w14:paraId="4D359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4B552C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BE8F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DA3E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C6B2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E5E2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18D012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4EBB42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A7B0AF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施工说明</w:t>
            </w:r>
          </w:p>
        </w:tc>
      </w:tr>
      <w:tr w14:paraId="54FDE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5B2E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52CF6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石膏板造型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C0933F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5359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DED5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48.40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06A04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6F9467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4C907F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C8D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BC71E0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B0D6E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51E75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633492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8D0364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8C353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DF0001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C930F5">
            <w:pPr>
              <w:snapToGrid w:val="0"/>
              <w:jc w:val="left"/>
              <w:rPr>
                <w:rFonts w:hint="default" w:ascii="Microsoft Sans Serif" w:hAnsi="Microsoft Sans Serif" w:eastAsia="Microsoft Sans Serif" w:cs="Microsoft Sans Serif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E0E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9BC1114">
            <w:pPr>
              <w:snapToGrid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55DE6F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门头基层</w:t>
            </w:r>
          </w:p>
        </w:tc>
      </w:tr>
      <w:tr w14:paraId="428C8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0A1D68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474886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675867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CD4EFE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2B3518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837094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09A39F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5E060B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施工说明</w:t>
            </w:r>
          </w:p>
        </w:tc>
      </w:tr>
      <w:tr w14:paraId="50C66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04D4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F58353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钢结构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A01D87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83BD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4207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44.60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3463C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2BEE6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3703C4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659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CF42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D11BCE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水泥板板基层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2897DF8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C926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1954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44.60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C82F80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E5F2B6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CCBFC4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A42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066C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AB7B9C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腻子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ECA7F73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958D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5E2E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44.60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051E92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20D94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31061B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47E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10EA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139607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深色乳胶漆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515DE0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1AFF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8375E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35.50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520DC2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234E9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2F3098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CF2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731E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1F3376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招牌字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2798B46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54A9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0604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26669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41CF9D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D448CB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F65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C1AA75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0053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37952BCB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F96771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0DACEE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4BBA34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49A3ED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F3032B">
            <w:pPr>
              <w:snapToGrid w:val="0"/>
              <w:jc w:val="left"/>
              <w:rPr>
                <w:rFonts w:hint="default" w:ascii="Microsoft Sans Serif" w:hAnsi="Microsoft Sans Serif" w:eastAsia="Microsoft Sans Serif" w:cs="Microsoft Sans Serif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D63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F4C59E4">
            <w:pPr>
              <w:snapToGrid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6DA683B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LED屏</w:t>
            </w:r>
          </w:p>
        </w:tc>
      </w:tr>
      <w:tr w14:paraId="62856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7A445E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ABC1E7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0DB20F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3AFBC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F53E03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C033EA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F6FCD6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968879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施工说明</w:t>
            </w:r>
          </w:p>
        </w:tc>
      </w:tr>
      <w:tr w14:paraId="4C148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021F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09A7C0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彭山馆LED屏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BE3331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256576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6B97AF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21.70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D00101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79AB83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595BF2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629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8770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5966D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东坡馆LED弧形屏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4534C9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室内弧形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6EC9C8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764C04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19.50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B2F41D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44541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C8801A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CC9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9C13F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81698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8BC6E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4796D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9CDB96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C9EC04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CB8EF6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003A41">
            <w:pPr>
              <w:snapToGrid w:val="0"/>
              <w:jc w:val="left"/>
              <w:rPr>
                <w:rFonts w:hint="default" w:ascii="Microsoft Sans Serif" w:hAnsi="Microsoft Sans Serif" w:eastAsia="Microsoft Sans Serif" w:cs="Microsoft Sans Serif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DAA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1D657268">
            <w:pPr>
              <w:snapToGrid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78D1394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 w14:paraId="29AF4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FE74B1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7E48D0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D5DFE6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DE4516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85CE38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06A52C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B4887A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7B46A8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施工说明</w:t>
            </w:r>
          </w:p>
        </w:tc>
      </w:tr>
      <w:tr w14:paraId="455E3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C491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B58E5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线性灯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85A90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5762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D1D1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18D8A2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5F53C1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ECC1D6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BD1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AFD6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89A5F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射灯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6D77F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0261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8291A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CD952E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C4AFD1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F4EC5F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7A2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F5F392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2D5D2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B730B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E913D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9A25F2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190E2E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F23841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A0536E">
            <w:pPr>
              <w:snapToGrid w:val="0"/>
              <w:jc w:val="left"/>
              <w:rPr>
                <w:rFonts w:hint="default" w:ascii="Microsoft Sans Serif" w:hAnsi="Microsoft Sans Serif" w:eastAsia="Microsoft Sans Serif" w:cs="Microsoft Sans Serif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053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04AD8BFC">
            <w:pPr>
              <w:snapToGrid w:val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9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22B89C7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装修预算合计</w:t>
            </w:r>
          </w:p>
        </w:tc>
      </w:tr>
      <w:tr w14:paraId="6112B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51889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1C5861">
            <w:pPr>
              <w:keepNext w:val="0"/>
              <w:keepLines w:val="0"/>
              <w:widowControl/>
              <w:suppressLineNumbers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工程直接费用总价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63FD579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88F59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FBBEE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0BF4F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3539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0CDF5A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844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0B609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A2AA6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税收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E6A8DF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B35B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6%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33C90F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D0782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AB91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363508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119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tcMar>
              <w:left w:w="108" w:type="dxa"/>
              <w:right w:w="108" w:type="dxa"/>
            </w:tcMar>
            <w:vAlign w:val="center"/>
          </w:tcPr>
          <w:p w14:paraId="52026E1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tcMar>
              <w:left w:w="108" w:type="dxa"/>
              <w:right w:w="108" w:type="dxa"/>
            </w:tcMar>
            <w:vAlign w:val="center"/>
          </w:tcPr>
          <w:p w14:paraId="6FAF739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noWrap/>
            <w:tcMar>
              <w:left w:w="108" w:type="dxa"/>
              <w:right w:w="108" w:type="dxa"/>
            </w:tcMar>
            <w:vAlign w:val="center"/>
          </w:tcPr>
          <w:p w14:paraId="0D92A15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tcMar>
              <w:left w:w="108" w:type="dxa"/>
              <w:right w:w="108" w:type="dxa"/>
            </w:tcMar>
            <w:vAlign w:val="center"/>
          </w:tcPr>
          <w:p w14:paraId="243E5EFF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tcMar>
              <w:left w:w="108" w:type="dxa"/>
              <w:right w:w="108" w:type="dxa"/>
            </w:tcMar>
            <w:vAlign w:val="center"/>
          </w:tcPr>
          <w:p w14:paraId="078B7C8C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tcMar>
              <w:left w:w="108" w:type="dxa"/>
              <w:right w:w="108" w:type="dxa"/>
            </w:tcMar>
            <w:vAlign w:val="center"/>
          </w:tcPr>
          <w:p w14:paraId="2CEE836B">
            <w:pPr>
              <w:snapToGrid w:val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tcMar>
              <w:left w:w="108" w:type="dxa"/>
              <w:right w:w="108" w:type="dxa"/>
            </w:tcMar>
            <w:vAlign w:val="center"/>
          </w:tcPr>
          <w:p w14:paraId="527B2C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  <w:tcMar>
              <w:left w:w="108" w:type="dxa"/>
              <w:right w:w="108" w:type="dxa"/>
            </w:tcMar>
            <w:vAlign w:val="center"/>
          </w:tcPr>
          <w:p w14:paraId="0B97C942">
            <w:pPr>
              <w:snapToGrid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D46A98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 xml:space="preserve"> </w:t>
      </w:r>
    </w:p>
    <w:p w14:paraId="44311D70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2F7ACF66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7419F7C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1B8B96F6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10506FE6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43791503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17FFFAC0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759163E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3BFA2F6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786D976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519AE91C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E426C7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、资格性资料和特殊条件证明材料及其他材料</w:t>
      </w:r>
    </w:p>
    <w:p w14:paraId="0C986537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65051C9F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1.营业执照复印件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eastAsia="zh-CN"/>
        </w:rPr>
        <w:t>；</w:t>
      </w:r>
    </w:p>
    <w:p w14:paraId="436B2145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相关经营资质证书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；</w:t>
      </w:r>
    </w:p>
    <w:p w14:paraId="15FDDE77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default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3.对公账户开户许可证；</w:t>
      </w:r>
    </w:p>
    <w:p w14:paraId="040F18BE">
      <w:pPr>
        <w:pStyle w:val="23"/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Chars="0"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供应商认为其他需要提供的证明材料等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。</w:t>
      </w:r>
    </w:p>
    <w:p w14:paraId="1C70C08C">
      <w:pPr>
        <w:pStyle w:val="11"/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80" w:firstLineChars="200"/>
        <w:rPr>
          <w:rFonts w:hint="eastAsia" w:ascii="仿宋" w:hAnsi="仿宋" w:eastAsia="仿宋" w:cs="仿宋"/>
          <w:highlight w:val="none"/>
        </w:rPr>
      </w:pPr>
    </w:p>
    <w:p w14:paraId="06300D9A">
      <w:pPr>
        <w:pStyle w:val="11"/>
        <w:shd w:val="clear" w:color="auto" w:fill="auto"/>
        <w:jc w:val="center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highlight w:val="none"/>
        </w:rPr>
        <w:br w:type="page"/>
      </w:r>
      <w:r>
        <w:rPr>
          <w:rFonts w:hint="eastAsia" w:ascii="仿宋" w:hAnsi="仿宋" w:eastAsia="仿宋" w:cs="仿宋"/>
          <w:highlight w:val="none"/>
          <w:lang w:val="en-US" w:eastAsia="zh-CN"/>
        </w:rPr>
        <w:t>八</w:t>
      </w: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、供应商征信查询记录</w:t>
      </w:r>
    </w:p>
    <w:p w14:paraId="1343501B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49" w:line="580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u w:val="none"/>
          <w:lang w:val="en-US" w:eastAsia="zh-CN"/>
        </w:rPr>
      </w:pPr>
    </w:p>
    <w:p w14:paraId="24BCBA1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“信用中国”网站（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"http://www.creditchina.gov.cn/" \h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color w:val="auto"/>
          <w:sz w:val="28"/>
          <w:szCs w:val="28"/>
        </w:rPr>
        <w:t>www.creditchina.gov.cn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</w:rPr>
        <w:t>）查询的供应商信用记录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截图。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</w:t>
      </w:r>
    </w:p>
    <w:p w14:paraId="2B2049FB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中国政府采购网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"http://www.ccgp.gov.cn/cr/list" \h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color w:val="auto"/>
          <w:sz w:val="28"/>
          <w:szCs w:val="28"/>
        </w:rPr>
        <w:t>http://www.ccgp.gov.cn/cr/list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</w:rPr>
        <w:t>）查询的供应商信用记录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截图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4017CF4A">
      <w:pPr>
        <w:pStyle w:val="11"/>
        <w:spacing w:line="58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bookmarkEnd w:id="12"/>
    <w:bookmarkEnd w:id="13"/>
    <w:bookmarkEnd w:id="14"/>
    <w:p w14:paraId="2EBED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6A3B0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6F3F6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2DE63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37A8B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7363C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379FD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3A79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default"/>
          <w:lang w:val="en-US" w:eastAsia="zh-CN"/>
        </w:rPr>
        <w:sectPr>
          <w:pgSz w:w="11906" w:h="16838"/>
          <w:pgMar w:top="1984" w:right="1587" w:bottom="2098" w:left="1474" w:header="708" w:footer="708" w:gutter="0"/>
          <w:cols w:space="720" w:num="1"/>
          <w:docGrid w:linePitch="360" w:charSpace="0"/>
        </w:sectPr>
      </w:pPr>
      <w:r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  <w:t>以上资料均需加盖公章，并且提交正副两本响应资料。</w:t>
      </w:r>
    </w:p>
    <w:p w14:paraId="024EE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sectPr>
      <w:pgSz w:w="11906" w:h="16838"/>
      <w:pgMar w:top="1984" w:right="1587" w:bottom="2098" w:left="1474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1C9E60-3424-4674-A892-C3AADAAA1D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7E2AEA96-34FD-49A4-9DC1-FF6FC6DE4C1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9ECC9EE-74C7-4F88-ABCF-D6522D17EDA5}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320FAC2-5D5F-46DE-B7EC-92A36EF6BD73}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  <w:embedRegular r:id="rId5" w:fontKey="{3C37E811-D92A-49D8-A31F-ED69659FFE27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5E108"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20</w:t>
    </w:r>
    <w:r>
      <w:fldChar w:fldCharType="end"/>
    </w:r>
  </w:p>
  <w:p w14:paraId="39A94798"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0F84FF"/>
    <w:multiLevelType w:val="singleLevel"/>
    <w:tmpl w:val="8C0F84F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3DDC31"/>
    <w:multiLevelType w:val="singleLevel"/>
    <w:tmpl w:val="613DDC3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0586FEC"/>
    <w:rsid w:val="01F33470"/>
    <w:rsid w:val="0297082D"/>
    <w:rsid w:val="04A722F0"/>
    <w:rsid w:val="06F44B85"/>
    <w:rsid w:val="07AE4F0C"/>
    <w:rsid w:val="07FC49BB"/>
    <w:rsid w:val="08FA4C4E"/>
    <w:rsid w:val="0EA26BDE"/>
    <w:rsid w:val="0F0C4AB8"/>
    <w:rsid w:val="121F5BBC"/>
    <w:rsid w:val="135B4CE8"/>
    <w:rsid w:val="13772DCC"/>
    <w:rsid w:val="13AB6944"/>
    <w:rsid w:val="157D041E"/>
    <w:rsid w:val="21E36600"/>
    <w:rsid w:val="23307C29"/>
    <w:rsid w:val="29163476"/>
    <w:rsid w:val="2B9845BD"/>
    <w:rsid w:val="2F0C40CF"/>
    <w:rsid w:val="300D1B05"/>
    <w:rsid w:val="31181CFC"/>
    <w:rsid w:val="32B27621"/>
    <w:rsid w:val="3507779A"/>
    <w:rsid w:val="36DD0796"/>
    <w:rsid w:val="3A1F40FB"/>
    <w:rsid w:val="3B0F47C8"/>
    <w:rsid w:val="3D4C4B85"/>
    <w:rsid w:val="3ECA495B"/>
    <w:rsid w:val="3F667892"/>
    <w:rsid w:val="409B6926"/>
    <w:rsid w:val="41DD0990"/>
    <w:rsid w:val="42133F79"/>
    <w:rsid w:val="42B12509"/>
    <w:rsid w:val="44E328F5"/>
    <w:rsid w:val="4572545A"/>
    <w:rsid w:val="45B12CE1"/>
    <w:rsid w:val="47DC362C"/>
    <w:rsid w:val="493A07A2"/>
    <w:rsid w:val="4E4A7541"/>
    <w:rsid w:val="51EB103B"/>
    <w:rsid w:val="54C85664"/>
    <w:rsid w:val="56815ACA"/>
    <w:rsid w:val="58544323"/>
    <w:rsid w:val="59232E69"/>
    <w:rsid w:val="596D2336"/>
    <w:rsid w:val="5E3674E5"/>
    <w:rsid w:val="61AD00BB"/>
    <w:rsid w:val="67B94B3A"/>
    <w:rsid w:val="691D2170"/>
    <w:rsid w:val="6ED177DA"/>
    <w:rsid w:val="733A17A8"/>
    <w:rsid w:val="7721486B"/>
    <w:rsid w:val="780D5A03"/>
    <w:rsid w:val="79ED32F3"/>
    <w:rsid w:val="7D7F4C76"/>
    <w:rsid w:val="7ED77339"/>
    <w:rsid w:val="7F9D6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basedOn w:val="1"/>
    <w:next w:val="1"/>
    <w:link w:val="25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unhideWhenUsed/>
    <w:qFormat/>
    <w:uiPriority w:val="39"/>
    <w:rPr>
      <w:rFonts w:ascii="宋体" w:hAnsi="Calibri"/>
      <w:kern w:val="0"/>
      <w:sz w:val="34"/>
      <w:szCs w:val="20"/>
    </w:rPr>
  </w:style>
  <w:style w:type="paragraph" w:styleId="12">
    <w:name w:val="footnote text"/>
    <w:link w:val="22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unhideWhenUsed/>
    <w:qFormat/>
    <w:uiPriority w:val="99"/>
    <w:rPr>
      <w:color w:val="0563C1"/>
      <w:u w:val="single"/>
    </w:rPr>
  </w:style>
  <w:style w:type="character" w:styleId="20">
    <w:name w:val="footnote reference"/>
    <w:semiHidden/>
    <w:unhideWhenUsed/>
    <w:qFormat/>
    <w:uiPriority w:val="99"/>
    <w:rPr>
      <w:vertAlign w:val="superscript"/>
    </w:rPr>
  </w:style>
  <w:style w:type="paragraph" w:styleId="21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22">
    <w:name w:val="Footnote Text Char"/>
    <w:link w:val="12"/>
    <w:semiHidden/>
    <w:unhideWhenUsed/>
    <w:qFormat/>
    <w:uiPriority w:val="99"/>
    <w:rPr>
      <w:sz w:val="20"/>
      <w:szCs w:val="20"/>
    </w:rPr>
  </w:style>
  <w:style w:type="paragraph" w:customStyle="1" w:styleId="23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4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25">
    <w:name w:val="标题 2 字符"/>
    <w:link w:val="3"/>
    <w:qFormat/>
    <w:uiPriority w:val="0"/>
    <w:rPr>
      <w:rFonts w:ascii="Arial" w:hAnsi="Arial" w:eastAsia="等线" w:cs="Arial"/>
      <w:b/>
      <w:bCs/>
      <w:sz w:val="32"/>
      <w:szCs w:val="32"/>
    </w:rPr>
  </w:style>
  <w:style w:type="character" w:customStyle="1" w:styleId="26">
    <w:name w:val="font131"/>
    <w:basedOn w:val="1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7">
    <w:name w:val="font18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28">
    <w:name w:val="font17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9">
    <w:name w:val="font71"/>
    <w:basedOn w:val="1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3113</Words>
  <Characters>3379</Characters>
  <TotalTime>26</TotalTime>
  <ScaleCrop>false</ScaleCrop>
  <LinksUpToDate>false</LinksUpToDate>
  <CharactersWithSpaces>3461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2025-08-26T04:57:00Z</dcterms:created>
  <dc:creator>Un-named</dc:creator>
  <cp:lastModifiedBy>WPS_1677559879</cp:lastModifiedBy>
  <dcterms:modified xsi:type="dcterms:W3CDTF">2026-01-04T03:03:05Z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eyJoZGlkIjoiZDA2YWZlYjNmN2JjZjZkYmRmZGFjMzhkOTU2MmQ1Y2IiLCJ1c2VySWQiOiIxNDc4MDIzODUzIn0=</vt:lpwstr>
  </property>
  <property fmtid="{D5CDD505-2E9C-101B-9397-08002B2CF9AE}" pid="3" name="KSOProductBuildVer">
    <vt:lpwstr>2052-12.1.0.24034</vt:lpwstr>
  </property>
  <property fmtid="{D5CDD505-2E9C-101B-9397-08002B2CF9AE}" pid="4" name="ICV">
    <vt:lpwstr>0E86448B5A554772AE24DB1D5B770A10_13</vt:lpwstr>
  </property>
</Properties>
</file>